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56969" w14:textId="6902D77A" w:rsidR="00B80EF0" w:rsidRPr="00B80EF0" w:rsidRDefault="00B80EF0" w:rsidP="00B80EF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Allgemeine Hinweise zu unseren Radtourenserie</w:t>
      </w:r>
    </w:p>
    <w:p w14:paraId="22C9D270" w14:textId="77777777" w:rsidR="00B80EF0" w:rsidRPr="00B80EF0" w:rsidRDefault="00B80EF0" w:rsidP="00B80EF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Teilnahmebedingungen an Touren des ADFC Heinsberg e.V.</w:t>
      </w:r>
    </w:p>
    <w:p w14:paraId="339ADEBE" w14:textId="77777777" w:rsidR="00B80EF0" w:rsidRDefault="00B80EF0" w:rsidP="00B80EF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Liebe*r Radler*in, </w:t>
      </w: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du möchtest dich auf Radtouren führen lassen und dich mit Gleichgesinnten an der frischen Luft bewegen?</w:t>
      </w: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Dann bist Du, egal ob ADFC-Mitglied oder Nichtmitglied herzlich zu unseren Touren eingeladen.</w:t>
      </w: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Damit es für alle ein schönes Erlebnis wird, sollten folgende Regeln beachtet werden:</w:t>
      </w:r>
    </w:p>
    <w:p w14:paraId="05E779C3" w14:textId="4113FCDF" w:rsidR="009F7863" w:rsidRPr="009F7863" w:rsidRDefault="00B80EF0" w:rsidP="009F786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9F786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Beachte, dass du auf eigenes Risiko teilnimmst. Dies bedeutet auch, die jeweils gültigen Regeln im Straßenverkehr zu befolgen, unabhängig vom Verhalten der Tourenleitenden.</w:t>
      </w:r>
      <w:r w:rsidR="009F7863" w:rsidRPr="009F7863">
        <w:rPr>
          <w:sz w:val="24"/>
          <w:szCs w:val="24"/>
        </w:rPr>
        <w:t xml:space="preserve"> </w:t>
      </w:r>
      <w:r w:rsidR="009F7863" w:rsidRPr="009F7863">
        <w:rPr>
          <w:sz w:val="24"/>
          <w:szCs w:val="24"/>
        </w:rPr>
        <w:t>Die Tourguides werden ggf. darauf und, wenn nötig, auf mögliche Folgen bei Nichtbeachtung hinweisen.</w:t>
      </w:r>
    </w:p>
    <w:p w14:paraId="575FE082" w14:textId="77777777" w:rsidR="00B80EF0" w:rsidRPr="00B80EF0" w:rsidRDefault="00B80EF0" w:rsidP="009F78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Stelle sicher, dass Dein Fahrrad sich in einem technisch einwandfreien Zustand befindet und den Anforderungen der Verkehrssicherheit entspricht.</w:t>
      </w:r>
    </w:p>
    <w:p w14:paraId="1434D1FE" w14:textId="77777777" w:rsidR="00B80EF0" w:rsidRPr="00B80EF0" w:rsidRDefault="00B80EF0" w:rsidP="009F78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Eine Luftpumpe und Flickzeug, passendes Werkzeug und ggf. ein Ersatzschlauch dabei zu haben ist kein Muss, aber sinnvoll.</w:t>
      </w:r>
    </w:p>
    <w:p w14:paraId="4968ACED" w14:textId="77777777" w:rsidR="00B80EF0" w:rsidRPr="00B80EF0" w:rsidRDefault="00B80EF0" w:rsidP="009F78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Bevor Du dich in unserem Tourenportal anmeldest, informiere dich bitte über die Länge, die gefahrene Geschwindigkeit und den Schwierigkeitsgrad (Steigungen) der ausgewählten Fahrradtour. </w:t>
      </w:r>
    </w:p>
    <w:p w14:paraId="4FBEEE04" w14:textId="77777777" w:rsidR="00B80EF0" w:rsidRPr="00B80EF0" w:rsidRDefault="00B80EF0" w:rsidP="009F78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Bringst Du die notwendige Kondition mit?</w:t>
      </w:r>
    </w:p>
    <w:p w14:paraId="6ABDFB33" w14:textId="3945E838" w:rsidR="00B80EF0" w:rsidRPr="00B80EF0" w:rsidRDefault="00B80EF0" w:rsidP="009F78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 unterwegs „liegen“ bleibt, sei es wegen </w:t>
      </w:r>
      <w:r w:rsidR="009F786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eines nicht </w:t>
      </w:r>
      <w:r w:rsidR="009F786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vor Ort </w:t>
      </w:r>
      <w:r w:rsidR="009F786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behebenden </w:t>
      </w: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Defekt</w:t>
      </w:r>
      <w:r w:rsidR="009F786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</w:t>
      </w: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oder Überforderung, muss leider selbst für seine Rückfahrt sorgen.</w:t>
      </w:r>
    </w:p>
    <w:p w14:paraId="155AB503" w14:textId="77777777" w:rsidR="00B80EF0" w:rsidRPr="00B80EF0" w:rsidRDefault="00B80EF0" w:rsidP="009F78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Bei schlechtem Wetter oder Verhinderung des*r Tourenleiters*in sind wir gezwungen die Tour abzusagen. Angemeldete Teilnehmer*innen werden davon per E-Mail in Kenntnis gesetzt. Im Tourenportal wird die Tour als storniert markiert.</w:t>
      </w:r>
    </w:p>
    <w:p w14:paraId="53DEF3A1" w14:textId="77777777" w:rsidR="00B80EF0" w:rsidRPr="00B80EF0" w:rsidRDefault="00B80EF0" w:rsidP="009F786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B80EF0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Auch wenn in der Regel eine Einkehr stattfindet, nimm Dir genug zu trinken und ggf. auch zu Essen mit.</w:t>
      </w:r>
    </w:p>
    <w:p w14:paraId="1D9A99A7" w14:textId="43E7739E" w:rsidR="007B6EC9" w:rsidRPr="00B80EF0" w:rsidRDefault="007B6EC9" w:rsidP="00B80EF0"/>
    <w:sectPr w:rsidR="007B6EC9" w:rsidRPr="00B80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30A7"/>
    <w:multiLevelType w:val="hybridMultilevel"/>
    <w:tmpl w:val="68949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86E31"/>
    <w:multiLevelType w:val="hybridMultilevel"/>
    <w:tmpl w:val="4C5E1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7778B"/>
    <w:multiLevelType w:val="multilevel"/>
    <w:tmpl w:val="9EE6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692926">
    <w:abstractNumId w:val="2"/>
  </w:num>
  <w:num w:numId="2" w16cid:durableId="694619641">
    <w:abstractNumId w:val="0"/>
  </w:num>
  <w:num w:numId="3" w16cid:durableId="190737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C9"/>
    <w:rsid w:val="005B01BA"/>
    <w:rsid w:val="007B6EC9"/>
    <w:rsid w:val="009F7863"/>
    <w:rsid w:val="00A207DB"/>
    <w:rsid w:val="00B8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60BA"/>
  <w15:chartTrackingRefBased/>
  <w15:docId w15:val="{657E6746-C9B6-42AE-AEA9-E825BB81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Bonnie</dc:creator>
  <cp:keywords/>
  <dc:description/>
  <cp:lastModifiedBy>Margret Bonnie</cp:lastModifiedBy>
  <cp:revision>2</cp:revision>
  <dcterms:created xsi:type="dcterms:W3CDTF">2024-04-27T08:59:00Z</dcterms:created>
  <dcterms:modified xsi:type="dcterms:W3CDTF">2024-04-27T08:59:00Z</dcterms:modified>
</cp:coreProperties>
</file>